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附件2：</w:t>
      </w:r>
    </w:p>
    <w:p>
      <w:pPr>
        <w:ind w:firstLine="420"/>
        <w:jc w:val="center"/>
        <w:rPr>
          <w:rFonts w:ascii="宋体" w:hAnsi="宋体"/>
          <w:b/>
          <w:color w:val="000000"/>
          <w:sz w:val="32"/>
          <w:szCs w:val="32"/>
        </w:rPr>
      </w:pPr>
      <w:bookmarkStart w:id="0" w:name="_GoBack"/>
      <w:r>
        <w:rPr>
          <w:rFonts w:hint="eastAsia" w:ascii="宋体" w:hAnsi="宋体"/>
          <w:b/>
          <w:color w:val="000000"/>
          <w:sz w:val="32"/>
          <w:szCs w:val="32"/>
        </w:rPr>
        <w:t>202</w:t>
      </w:r>
      <w:r>
        <w:rPr>
          <w:rFonts w:ascii="宋体" w:hAnsi="宋体"/>
          <w:b/>
          <w:color w:val="000000"/>
          <w:sz w:val="32"/>
          <w:szCs w:val="32"/>
        </w:rPr>
        <w:t>1</w:t>
      </w:r>
      <w:r>
        <w:rPr>
          <w:rFonts w:hint="eastAsia" w:ascii="宋体" w:hAnsi="宋体"/>
          <w:b/>
          <w:color w:val="000000"/>
          <w:sz w:val="32"/>
          <w:szCs w:val="32"/>
        </w:rPr>
        <w:t>年基层</w:t>
      </w:r>
      <w:r>
        <w:rPr>
          <w:rFonts w:hint="eastAsia" w:ascii="宋体" w:hAnsi="宋体"/>
          <w:b/>
          <w:color w:val="000000"/>
          <w:sz w:val="32"/>
          <w:szCs w:val="32"/>
          <w:lang w:val="en-US" w:eastAsia="zh-CN"/>
        </w:rPr>
        <w:t>班团</w:t>
      </w:r>
      <w:r>
        <w:rPr>
          <w:rFonts w:hint="eastAsia" w:ascii="宋体" w:hAnsi="宋体"/>
          <w:b/>
          <w:color w:val="000000"/>
          <w:sz w:val="32"/>
          <w:szCs w:val="32"/>
        </w:rPr>
        <w:t>干部培训班学员名单汇总表</w:t>
      </w:r>
      <w:bookmarkEnd w:id="0"/>
    </w:p>
    <w:p>
      <w:pPr>
        <w:spacing w:line="560" w:lineRule="exact"/>
        <w:rPr>
          <w:rFonts w:ascii="宋体" w:hAnsi="宋体" w:cs="仿宋_GB2312"/>
          <w:color w:val="000000"/>
          <w:sz w:val="28"/>
          <w:szCs w:val="32"/>
        </w:rPr>
      </w:pPr>
      <w:r>
        <w:rPr>
          <w:rFonts w:hint="eastAsia" w:ascii="宋体" w:hAnsi="宋体" w:cs="仿宋_GB2312"/>
          <w:color w:val="000000"/>
          <w:sz w:val="28"/>
          <w:szCs w:val="32"/>
        </w:rPr>
        <w:t>学院名称：</w:t>
      </w:r>
    </w:p>
    <w:tbl>
      <w:tblPr>
        <w:tblStyle w:val="3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134"/>
        <w:gridCol w:w="851"/>
        <w:gridCol w:w="1701"/>
        <w:gridCol w:w="1275"/>
        <w:gridCol w:w="1560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年级班级</w:t>
            </w: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微信号码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spacing w:line="560" w:lineRule="exact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宋体" w:hAnsi="宋体" w:cs="仿宋_GB2312"/>
          <w:color w:val="000000"/>
          <w:sz w:val="28"/>
          <w:szCs w:val="32"/>
        </w:rPr>
      </w:pPr>
      <w:r>
        <w:rPr>
          <w:rFonts w:hint="eastAsia" w:ascii="宋体" w:hAnsi="宋体" w:cs="仿宋_GB2312"/>
          <w:color w:val="000000"/>
          <w:sz w:val="28"/>
          <w:szCs w:val="32"/>
        </w:rPr>
        <w:t xml:space="preserve">联系人：                  </w:t>
      </w:r>
      <w:r>
        <w:rPr>
          <w:rFonts w:ascii="宋体" w:hAnsi="宋体" w:cs="仿宋_GB2312"/>
          <w:color w:val="000000"/>
          <w:sz w:val="28"/>
          <w:szCs w:val="32"/>
        </w:rPr>
        <w:t xml:space="preserve">         </w:t>
      </w:r>
      <w:r>
        <w:rPr>
          <w:rFonts w:hint="eastAsia" w:ascii="宋体" w:hAnsi="宋体" w:cs="仿宋_GB2312"/>
          <w:color w:val="000000"/>
          <w:sz w:val="28"/>
          <w:szCs w:val="32"/>
        </w:rPr>
        <w:t xml:space="preserve">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EA03A7"/>
    <w:rsid w:val="78EA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2021-10-29T01:21:00Z</dcterms:created>
  <dc:creator>油条先生</dc:creator>
  <cp:lastModifiedBy>油条先生</cp:lastModifiedBy>
  <dcterms:modified xsi:type="dcterms:W3CDTF">2021-10-29T01:21:37Z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30291F06B1CB4DF2B1CB6951D7CE38CC</vt:lpwstr>
  </property>
</Properties>
</file>